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30"/>
        <w:gridCol w:w="878"/>
        <w:gridCol w:w="1525"/>
        <w:gridCol w:w="1622"/>
        <w:gridCol w:w="1503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207326DF" w:rsidR="00AE2733" w:rsidRPr="00AE2733" w:rsidRDefault="0058367B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367B">
              <w:rPr>
                <w:rFonts w:ascii="Times New Roman" w:hAnsi="Times New Roman" w:cs="Times New Roman"/>
              </w:rPr>
              <w:t>Организация информирования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1820" w:type="dxa"/>
          </w:tcPr>
          <w:p w14:paraId="344D7A39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74C72AA9" w:rsidR="00AE2733" w:rsidRPr="00AE2733" w:rsidRDefault="0058367B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8367B">
              <w:rPr>
                <w:rFonts w:ascii="Times New Roman" w:hAnsi="Times New Roman" w:cs="Times New Roman"/>
              </w:rPr>
              <w:t>Организация информирования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7C1C304B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6677FE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  <w:r w:rsidR="006677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7433094A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77FE" w:rsidRPr="006677FE">
        <w:rPr>
          <w:rFonts w:ascii="Times New Roman" w:hAnsi="Times New Roman" w:cs="Times New Roman"/>
          <w:b/>
          <w:bCs/>
          <w:sz w:val="24"/>
          <w:szCs w:val="24"/>
        </w:rPr>
        <w:t>с 1 июня по 25 декабря 2022 года (включительно)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58367B"/>
    <w:rsid w:val="006677FE"/>
    <w:rsid w:val="00695D82"/>
    <w:rsid w:val="006F6249"/>
    <w:rsid w:val="00722FCF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14</cp:revision>
  <dcterms:created xsi:type="dcterms:W3CDTF">2022-01-04T07:02:00Z</dcterms:created>
  <dcterms:modified xsi:type="dcterms:W3CDTF">2022-05-16T04:25:00Z</dcterms:modified>
</cp:coreProperties>
</file>